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4" w:rsidRPr="00EF216D" w:rsidRDefault="00793091" w:rsidP="00562234">
      <w:pPr>
        <w:pStyle w:val="a3"/>
        <w:widowControl w:val="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Отчё</w:t>
      </w:r>
      <w:r w:rsidR="00562234" w:rsidRPr="00EF216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 председателя первичной профсоюзной организации </w:t>
      </w:r>
    </w:p>
    <w:p w:rsidR="00562234" w:rsidRDefault="00562234" w:rsidP="00562234">
      <w:pPr>
        <w:pStyle w:val="a3"/>
        <w:widowControl w:val="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МБДОУ ДС № 123 «Тополёк</w:t>
      </w:r>
      <w:r w:rsidRPr="00EF216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 о проделанной работе за 2018 год.</w:t>
      </w:r>
    </w:p>
    <w:p w:rsidR="00FE7394" w:rsidRPr="00EF216D" w:rsidRDefault="00FE7394" w:rsidP="00562234">
      <w:pPr>
        <w:pStyle w:val="a3"/>
        <w:widowControl w:val="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62234" w:rsidRPr="00FE7394" w:rsidRDefault="00FE7394" w:rsidP="00FE7394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Первичная профсоюзная</w:t>
      </w:r>
      <w:r w:rsidRPr="00BD6C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ация в своей деятельности руководствуется</w:t>
      </w:r>
      <w:r w:rsidRPr="00BD6C1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РФ,</w:t>
      </w:r>
      <w:r w:rsidRPr="00FE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  </w:t>
      </w:r>
      <w:r w:rsidRPr="00FE73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положением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 о ППО,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коллективным  договором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планом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ПК.</w:t>
      </w:r>
    </w:p>
    <w:p w:rsidR="00B90542" w:rsidRPr="00562234" w:rsidRDefault="00562234" w:rsidP="00B9054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AB1">
        <w:rPr>
          <w:rFonts w:ascii="Times New Roman" w:hAnsi="Times New Roman" w:cs="Times New Roman"/>
          <w:sz w:val="28"/>
          <w:szCs w:val="28"/>
        </w:rPr>
        <w:t>Коллектив нашего дошкольного образовательного учреждения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041">
        <w:rPr>
          <w:rFonts w:ascii="Times New Roman" w:hAnsi="Times New Roman" w:cs="Times New Roman"/>
          <w:sz w:val="28"/>
          <w:szCs w:val="28"/>
        </w:rPr>
        <w:t>3</w:t>
      </w:r>
      <w:r w:rsidR="00793091">
        <w:rPr>
          <w:rFonts w:ascii="Times New Roman" w:hAnsi="Times New Roman" w:cs="Times New Roman"/>
          <w:sz w:val="28"/>
          <w:szCs w:val="28"/>
        </w:rPr>
        <w:t>4</w:t>
      </w:r>
      <w:r w:rsidRPr="00562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041">
        <w:rPr>
          <w:rFonts w:ascii="Times New Roman" w:hAnsi="Times New Roman" w:cs="Times New Roman"/>
          <w:sz w:val="28"/>
          <w:szCs w:val="28"/>
        </w:rPr>
        <w:t>человек</w:t>
      </w:r>
      <w:r w:rsidR="007930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членами профсоюза  являются  - </w:t>
      </w:r>
      <w:r w:rsidR="00EF2041" w:rsidRPr="00EF2041">
        <w:rPr>
          <w:rFonts w:ascii="Times New Roman" w:hAnsi="Times New Roman" w:cs="Times New Roman"/>
          <w:sz w:val="28"/>
          <w:szCs w:val="28"/>
        </w:rPr>
        <w:t>3</w:t>
      </w:r>
      <w:r w:rsidR="00793091">
        <w:rPr>
          <w:rFonts w:ascii="Times New Roman" w:hAnsi="Times New Roman" w:cs="Times New Roman"/>
          <w:sz w:val="28"/>
          <w:szCs w:val="28"/>
        </w:rPr>
        <w:t>2</w:t>
      </w:r>
      <w:r w:rsidRPr="00562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041">
        <w:rPr>
          <w:rFonts w:ascii="Times New Roman" w:hAnsi="Times New Roman" w:cs="Times New Roman"/>
          <w:sz w:val="28"/>
          <w:szCs w:val="28"/>
        </w:rPr>
        <w:t xml:space="preserve">человека, из них </w:t>
      </w:r>
      <w:r>
        <w:rPr>
          <w:rFonts w:ascii="Times New Roman" w:hAnsi="Times New Roman" w:cs="Times New Roman"/>
          <w:sz w:val="28"/>
          <w:szCs w:val="28"/>
        </w:rPr>
        <w:t xml:space="preserve"> в декретном отпуске</w:t>
      </w:r>
      <w:r w:rsidR="00EF2041">
        <w:rPr>
          <w:rFonts w:ascii="Times New Roman" w:hAnsi="Times New Roman" w:cs="Times New Roman"/>
          <w:sz w:val="28"/>
          <w:szCs w:val="28"/>
        </w:rPr>
        <w:t xml:space="preserve"> – 3 человека (2 члена профсоюза)</w:t>
      </w:r>
      <w:r>
        <w:rPr>
          <w:rFonts w:ascii="Times New Roman" w:hAnsi="Times New Roman" w:cs="Times New Roman"/>
          <w:sz w:val="28"/>
          <w:szCs w:val="28"/>
        </w:rPr>
        <w:t xml:space="preserve">. Из них число работающих женщин </w:t>
      </w:r>
      <w:r w:rsidR="0079309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ч</w:t>
      </w:r>
      <w:r w:rsidR="00793091">
        <w:rPr>
          <w:rFonts w:ascii="Times New Roman" w:hAnsi="Times New Roman" w:cs="Times New Roman"/>
          <w:sz w:val="28"/>
          <w:szCs w:val="28"/>
        </w:rPr>
        <w:t>ленов Профсоюза,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до 35 лет – </w:t>
      </w:r>
      <w:r w:rsidR="00793091" w:rsidRPr="0079309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человек. Принято в Профсоюз за отчётный период – </w:t>
      </w:r>
      <w:r w:rsidR="00EF2041" w:rsidRPr="00EF2041">
        <w:rPr>
          <w:rFonts w:ascii="Times New Roman" w:hAnsi="Times New Roman" w:cs="Times New Roman"/>
          <w:sz w:val="28"/>
          <w:szCs w:val="28"/>
        </w:rPr>
        <w:t>7</w:t>
      </w:r>
      <w:r w:rsidR="00793091">
        <w:rPr>
          <w:rFonts w:ascii="Times New Roman" w:hAnsi="Times New Roman" w:cs="Times New Roman"/>
          <w:sz w:val="28"/>
          <w:szCs w:val="28"/>
        </w:rPr>
        <w:t xml:space="preserve"> человек, выбыло – 1 человек.</w:t>
      </w:r>
      <w:r>
        <w:rPr>
          <w:rFonts w:ascii="Times New Roman" w:hAnsi="Times New Roman" w:cs="Times New Roman"/>
          <w:sz w:val="28"/>
          <w:szCs w:val="28"/>
        </w:rPr>
        <w:t xml:space="preserve"> Сверка членов профсоюза проведена в декабре 2018 года: охват профсоюзным членством составил </w:t>
      </w:r>
      <w:r w:rsidR="00793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91">
        <w:rPr>
          <w:rFonts w:ascii="Times New Roman" w:hAnsi="Times New Roman" w:cs="Times New Roman"/>
          <w:sz w:val="28"/>
          <w:szCs w:val="28"/>
        </w:rPr>
        <w:t>94,1</w:t>
      </w:r>
      <w:r w:rsidRPr="00EF20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E7394" w:rsidRPr="00FE7394" w:rsidRDefault="00FE7394" w:rsidP="00FE739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394">
        <w:rPr>
          <w:rFonts w:ascii="Times New Roman" w:hAnsi="Times New Roman" w:cs="Times New Roman"/>
          <w:sz w:val="28"/>
          <w:szCs w:val="28"/>
        </w:rPr>
        <w:t>Главным фактором членства в </w:t>
      </w:r>
      <w:r w:rsidRPr="00FE73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профсоюзе является работа профсоюза</w:t>
      </w:r>
      <w:r w:rsidRPr="00FE7394">
        <w:rPr>
          <w:rFonts w:ascii="Times New Roman" w:hAnsi="Times New Roman" w:cs="Times New Roman"/>
          <w:b/>
          <w:sz w:val="28"/>
          <w:szCs w:val="28"/>
        </w:rPr>
        <w:t> </w:t>
      </w:r>
      <w:r w:rsidRPr="00FE7394">
        <w:rPr>
          <w:rFonts w:ascii="Times New Roman" w:hAnsi="Times New Roman" w:cs="Times New Roman"/>
          <w:sz w:val="28"/>
          <w:szCs w:val="28"/>
        </w:rPr>
        <w:t>по защите социально - трудовых и </w:t>
      </w:r>
      <w:r w:rsidRPr="00FE73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профессиональных</w:t>
      </w:r>
      <w:r w:rsidRPr="00FE73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E73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интересов членов профсоюза</w:t>
      </w:r>
      <w:r w:rsidRPr="00FE73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542" w:rsidRPr="00E97CC6" w:rsidRDefault="00C86986" w:rsidP="00E97CC6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7394" w:rsidRPr="00FE7394">
        <w:rPr>
          <w:rFonts w:ascii="Times New Roman" w:hAnsi="Times New Roman" w:cs="Times New Roman"/>
          <w:sz w:val="28"/>
          <w:szCs w:val="28"/>
        </w:rPr>
        <w:t xml:space="preserve">абота  </w:t>
      </w:r>
      <w:r w:rsidR="00FE7394" w:rsidRPr="00FE73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профсоюзного</w:t>
      </w:r>
      <w:r w:rsidR="00FE7394" w:rsidRPr="00FE73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E7394" w:rsidRPr="00FE739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90542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90542">
        <w:rPr>
          <w:rFonts w:ascii="Times New Roman" w:hAnsi="Times New Roman" w:cs="Times New Roman"/>
          <w:sz w:val="28"/>
          <w:szCs w:val="28"/>
        </w:rPr>
        <w:t xml:space="preserve"> на принципах социального партнерства и сотрудниче</w:t>
      </w:r>
      <w:r w:rsidR="00E97CC6">
        <w:rPr>
          <w:rFonts w:ascii="Times New Roman" w:hAnsi="Times New Roman" w:cs="Times New Roman"/>
          <w:sz w:val="28"/>
          <w:szCs w:val="28"/>
        </w:rPr>
        <w:t>ства с администрацией ДОУ, решает</w:t>
      </w:r>
      <w:r w:rsidR="00B90542">
        <w:rPr>
          <w:rFonts w:ascii="Times New Roman" w:hAnsi="Times New Roman" w:cs="Times New Roman"/>
          <w:sz w:val="28"/>
          <w:szCs w:val="28"/>
        </w:rPr>
        <w:t xml:space="preserve"> все вопросы путем конструктивного диалога в интересах работников.</w:t>
      </w:r>
      <w:r w:rsidR="00305711">
        <w:rPr>
          <w:rFonts w:ascii="Times New Roman" w:hAnsi="Times New Roman" w:cs="Times New Roman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осуществляет правовой контроль деятельности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 соответствии с уставом профсоюза и Трудовым кодексом.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согласовывала с председателем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 учреждения.</w:t>
      </w:r>
      <w:r w:rsidR="00E97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профсоюзным комитетом и администрацией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заключено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по охране труда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огласована тарификация и 2 раза в год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в согласовании с профсоюзным комитетом</w:t>
      </w:r>
      <w:r w:rsidR="00612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стимулирующая часть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платы.</w:t>
      </w:r>
    </w:p>
    <w:p w:rsidR="00B90542" w:rsidRPr="00747BBE" w:rsidRDefault="00B90542" w:rsidP="00B90542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394" w:rsidRPr="00FE7394">
        <w:rPr>
          <w:rFonts w:ascii="Times New Roman" w:hAnsi="Times New Roman" w:cs="Times New Roman"/>
          <w:sz w:val="28"/>
          <w:szCs w:val="28"/>
        </w:rPr>
        <w:t>В начале учебного года составляется план работы на новый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15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профсоюзного комитет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первичной </w:t>
      </w:r>
      <w:r w:rsidRPr="00BD6C15">
        <w:rPr>
          <w:rFonts w:ascii="Times New Roman" w:eastAsia="Times New Roman" w:hAnsi="Times New Roman" w:cs="Times New Roman"/>
          <w:bCs/>
          <w:sz w:val="28"/>
          <w:szCs w:val="28"/>
        </w:rPr>
        <w:t>профсоюзной организации основывается на требованиях: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>Устава профсоюза работников народного образования и науки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>оложения о ППО,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>коллективного договора,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 работы профсоюза.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Pr="00A570A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315C1" w:rsidRPr="00D315C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заседаний. Были рассмотрены следующие основные вопросы: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организационной работе;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коллективном договоре и его выполнение;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культурно-массовых мероприятий;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вступлении в профсоюз;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правовой защите интересов членов профсоюза;</w:t>
      </w:r>
    </w:p>
    <w:p w:rsidR="00B90542" w:rsidRDefault="00B90542" w:rsidP="00B90542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4A30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едении</w:t>
      </w:r>
      <w:r w:rsidRPr="00747BBE">
        <w:rPr>
          <w:rFonts w:ascii="Times New Roman" w:eastAsia="Times New Roman" w:hAnsi="Times New Roman" w:cs="Times New Roman"/>
          <w:sz w:val="28"/>
          <w:szCs w:val="28"/>
        </w:rPr>
        <w:t xml:space="preserve"> акций солидарности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5711" w:rsidRDefault="00305711" w:rsidP="00B90542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 охране труда; </w:t>
      </w:r>
    </w:p>
    <w:p w:rsidR="00305711" w:rsidRDefault="00305711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финансовые вопросы;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материальной помощи членам профсоюза.</w:t>
      </w:r>
    </w:p>
    <w:p w:rsidR="00B90542" w:rsidRDefault="00B90542" w:rsidP="00B9054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членов профсоюза, а также общественности используются:</w:t>
      </w:r>
      <w:r w:rsidRPr="00FD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 «Профсоюзный уголок» и </w:t>
      </w:r>
    </w:p>
    <w:p w:rsidR="00B90542" w:rsidRDefault="00B90542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сайт МБДОУ ДС № 123 «Тополёк». Информац</w:t>
      </w:r>
      <w:r w:rsidR="000A3E17">
        <w:rPr>
          <w:rFonts w:ascii="Times New Roman" w:hAnsi="Times New Roman" w:cs="Times New Roman"/>
          <w:sz w:val="28"/>
          <w:szCs w:val="28"/>
        </w:rPr>
        <w:t xml:space="preserve">ионный стенд профкома </w:t>
      </w:r>
      <w:r>
        <w:rPr>
          <w:rFonts w:ascii="Times New Roman" w:hAnsi="Times New Roman" w:cs="Times New Roman"/>
          <w:sz w:val="28"/>
          <w:szCs w:val="28"/>
        </w:rPr>
        <w:t xml:space="preserve"> знакомит членов профсоюза и остальных сотрудников с деятельностью профсоюзной организации, знакомит с нормативно-правовой документацией,</w:t>
      </w:r>
      <w:r w:rsidRPr="00F5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постановлениями вышестоящей профсоюзной организации, содержит поздравления с праздниками и днём рождения. Информация периодически обновляется.</w:t>
      </w:r>
    </w:p>
    <w:p w:rsidR="000A3E17" w:rsidRDefault="000A3E17" w:rsidP="000A3E1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Pr="00362AB1">
        <w:rPr>
          <w:rFonts w:ascii="Times New Roman" w:hAnsi="Times New Roman" w:cs="Times New Roman"/>
          <w:sz w:val="28"/>
          <w:szCs w:val="28"/>
        </w:rPr>
        <w:t xml:space="preserve">рофсоюзной организацией для всех членов профсоюзного коллектива были выделены денежные средства на приобретение подарков: Новый год, 8 марта, </w:t>
      </w:r>
      <w:r>
        <w:rPr>
          <w:rFonts w:ascii="Times New Roman" w:hAnsi="Times New Roman" w:cs="Times New Roman"/>
          <w:sz w:val="28"/>
          <w:szCs w:val="28"/>
        </w:rPr>
        <w:t>день Дошкольного работника,</w:t>
      </w:r>
      <w:r w:rsidRPr="00832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поздравляем мужчин с Днём защитника Отечества</w:t>
      </w:r>
      <w:r>
        <w:rPr>
          <w:rFonts w:ascii="Times New Roman" w:hAnsi="Times New Roman" w:cs="Times New Roman"/>
          <w:sz w:val="28"/>
          <w:szCs w:val="28"/>
        </w:rPr>
        <w:t>. Отчё</w:t>
      </w:r>
      <w:r w:rsidRPr="00362AB1">
        <w:rPr>
          <w:rFonts w:ascii="Times New Roman" w:hAnsi="Times New Roman" w:cs="Times New Roman"/>
          <w:sz w:val="28"/>
          <w:szCs w:val="28"/>
        </w:rPr>
        <w:t>ты об израсход</w:t>
      </w:r>
      <w:r>
        <w:rPr>
          <w:rFonts w:ascii="Times New Roman" w:hAnsi="Times New Roman" w:cs="Times New Roman"/>
          <w:sz w:val="28"/>
          <w:szCs w:val="28"/>
        </w:rPr>
        <w:t>ованных средствах,</w:t>
      </w:r>
      <w:r w:rsidRPr="00362AB1">
        <w:rPr>
          <w:rFonts w:ascii="Times New Roman" w:hAnsi="Times New Roman" w:cs="Times New Roman"/>
          <w:sz w:val="28"/>
          <w:szCs w:val="28"/>
        </w:rPr>
        <w:t xml:space="preserve"> сдавались в территориальную организацию профсоюза работников народного образования и науки.</w:t>
      </w:r>
    </w:p>
    <w:p w:rsidR="000A3E17" w:rsidRPr="000A3E17" w:rsidRDefault="000A3E17" w:rsidP="000A3E17">
      <w:pPr>
        <w:pStyle w:val="a3"/>
        <w:tabs>
          <w:tab w:val="left" w:pos="92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E17">
        <w:rPr>
          <w:rFonts w:ascii="Times New Roman" w:hAnsi="Times New Roman" w:cs="Times New Roman"/>
          <w:sz w:val="28"/>
          <w:szCs w:val="28"/>
        </w:rPr>
        <w:t>Культурно-массовая работа является важным направлением в деятельности профкома, так как хороший отдых повышает работоспособность, поднимает жизненный тонус и способствует сплочению коллектива. Культурно – массовая работа включает в себя организацию праздничных вечеров для работников сада (День дошкольного работника, 8 Марта, 23 февраля, Новый год, юбилейные дни рождения</w:t>
      </w:r>
      <w:r w:rsidR="00E97CC6">
        <w:rPr>
          <w:rFonts w:ascii="Times New Roman" w:hAnsi="Times New Roman" w:cs="Times New Roman"/>
          <w:sz w:val="28"/>
          <w:szCs w:val="28"/>
        </w:rPr>
        <w:t>, рождение ребёнка, свадьба</w:t>
      </w:r>
      <w:r w:rsidRPr="000A3E17">
        <w:rPr>
          <w:rFonts w:ascii="Times New Roman" w:hAnsi="Times New Roman" w:cs="Times New Roman"/>
          <w:sz w:val="28"/>
          <w:szCs w:val="28"/>
        </w:rPr>
        <w:t>). Доброй традицией стало поздравление юбиляров с вручением материального поощрения. Педагогическим коллективом были организованы субботники.</w:t>
      </w:r>
    </w:p>
    <w:p w:rsidR="00B90542" w:rsidRDefault="000A3E17" w:rsidP="00B9054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2234">
        <w:rPr>
          <w:rFonts w:ascii="Times New Roman" w:eastAsia="Times New Roman" w:hAnsi="Times New Roman" w:cs="Times New Roman"/>
          <w:sz w:val="28"/>
          <w:szCs w:val="28"/>
        </w:rPr>
        <w:t>Система взаимоотношений педагогов в коллективе меняется и выходит на у</w:t>
      </w:r>
      <w:r w:rsidR="00612BCD">
        <w:rPr>
          <w:rFonts w:ascii="Times New Roman" w:eastAsia="Times New Roman" w:hAnsi="Times New Roman" w:cs="Times New Roman"/>
          <w:sz w:val="28"/>
          <w:szCs w:val="28"/>
        </w:rPr>
        <w:t xml:space="preserve">ровень социального партнерства, </w:t>
      </w:r>
      <w:r w:rsidR="00612BCD">
        <w:rPr>
          <w:rFonts w:ascii="Times New Roman" w:hAnsi="Times New Roman"/>
          <w:sz w:val="28"/>
          <w:szCs w:val="28"/>
        </w:rPr>
        <w:t xml:space="preserve">созданы условия, способствующие творческому и профессиональному росту каждого работника ДОУ. Своевременно  планируется повышение профессиональной квалификации педагогов ДОУ и прохождение аттестации в назначенные сроки. В коллективе созданы все условия для профессионального роста молодых педагогов (наставничество). </w:t>
      </w:r>
      <w:r w:rsidR="00562234">
        <w:rPr>
          <w:rFonts w:ascii="Times New Roman" w:eastAsia="Times New Roman" w:hAnsi="Times New Roman" w:cs="Times New Roman"/>
          <w:sz w:val="28"/>
          <w:szCs w:val="28"/>
        </w:rPr>
        <w:t>Стилем жизни для многих педагогов становится участие в различных конкурсах, проектах.</w:t>
      </w:r>
      <w:r w:rsidR="00B90542" w:rsidRPr="00B9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542" w:rsidRPr="00747BBE">
        <w:rPr>
          <w:rFonts w:ascii="Times New Roman" w:eastAsia="Times New Roman" w:hAnsi="Times New Roman" w:cs="Times New Roman"/>
          <w:sz w:val="28"/>
          <w:szCs w:val="28"/>
        </w:rPr>
        <w:t>В коллективе работают педагоги с б</w:t>
      </w:r>
      <w:r w:rsidR="00B90542">
        <w:rPr>
          <w:rFonts w:ascii="Times New Roman" w:eastAsia="Times New Roman" w:hAnsi="Times New Roman" w:cs="Times New Roman"/>
          <w:sz w:val="28"/>
          <w:szCs w:val="28"/>
        </w:rPr>
        <w:t xml:space="preserve">ольшим трудовым стажем и опытом. </w:t>
      </w:r>
      <w:r w:rsidR="00B90542" w:rsidRPr="00747BBE">
        <w:rPr>
          <w:rFonts w:ascii="Times New Roman" w:eastAsia="Times New Roman" w:hAnsi="Times New Roman" w:cs="Times New Roman"/>
          <w:sz w:val="28"/>
          <w:szCs w:val="28"/>
        </w:rPr>
        <w:t>Они состав</w:t>
      </w:r>
      <w:r w:rsidR="00B90542">
        <w:rPr>
          <w:rFonts w:ascii="Times New Roman" w:eastAsia="Times New Roman" w:hAnsi="Times New Roman" w:cs="Times New Roman"/>
          <w:sz w:val="28"/>
          <w:szCs w:val="28"/>
        </w:rPr>
        <w:t>ляют основную часть коллектива, который а</w:t>
      </w:r>
      <w:r w:rsidR="00B90542" w:rsidRPr="00747BBE">
        <w:rPr>
          <w:rFonts w:ascii="Times New Roman" w:eastAsia="Times New Roman" w:hAnsi="Times New Roman" w:cs="Times New Roman"/>
          <w:sz w:val="28"/>
          <w:szCs w:val="28"/>
        </w:rPr>
        <w:t xml:space="preserve">ктивно откликается на различные дела и </w:t>
      </w:r>
      <w:r w:rsidR="00E97CC6"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gramStart"/>
      <w:r w:rsidR="00E97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5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0542">
        <w:rPr>
          <w:rFonts w:ascii="Times New Roman" w:hAnsi="Times New Roman" w:cs="Times New Roman"/>
          <w:sz w:val="28"/>
          <w:szCs w:val="28"/>
        </w:rPr>
        <w:t>тало доброй традицией участие членов профсоюза в акции «Бессмертный полк».</w:t>
      </w:r>
      <w:r w:rsidR="00612BCD" w:rsidRPr="00612BCD">
        <w:rPr>
          <w:rFonts w:ascii="Times New Roman" w:hAnsi="Times New Roman"/>
          <w:sz w:val="28"/>
          <w:szCs w:val="28"/>
        </w:rPr>
        <w:t xml:space="preserve"> </w:t>
      </w:r>
    </w:p>
    <w:p w:rsidR="00562234" w:rsidRPr="00612BCD" w:rsidRDefault="00455006" w:rsidP="00612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006">
        <w:rPr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образовательном учреждении, где каждый отвечает за жизнь и здоровье детей.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455006">
        <w:rPr>
          <w:rFonts w:ascii="Times New Roman" w:hAnsi="Times New Roman" w:cs="Times New Roman"/>
          <w:sz w:val="28"/>
          <w:szCs w:val="28"/>
        </w:rPr>
        <w:t>саду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</w:t>
      </w:r>
      <w:r>
        <w:rPr>
          <w:rFonts w:ascii="Times New Roman" w:hAnsi="Times New Roman" w:cs="Times New Roman"/>
          <w:sz w:val="28"/>
          <w:szCs w:val="28"/>
        </w:rPr>
        <w:t>тдельных видов работ, а также раз</w:t>
      </w:r>
      <w:r w:rsidRPr="00455006">
        <w:rPr>
          <w:rFonts w:ascii="Times New Roman" w:hAnsi="Times New Roman" w:cs="Times New Roman"/>
          <w:sz w:val="28"/>
          <w:szCs w:val="28"/>
        </w:rPr>
        <w:t>мещены стенды с правилами поведения при террористичес</w:t>
      </w:r>
      <w:r>
        <w:rPr>
          <w:rFonts w:ascii="Times New Roman" w:hAnsi="Times New Roman" w:cs="Times New Roman"/>
          <w:sz w:val="28"/>
          <w:szCs w:val="28"/>
        </w:rPr>
        <w:t>ких актах, пожарах</w:t>
      </w:r>
      <w:r w:rsidRPr="00455006">
        <w:rPr>
          <w:rFonts w:ascii="Times New Roman" w:hAnsi="Times New Roman" w:cs="Times New Roman"/>
          <w:sz w:val="28"/>
          <w:szCs w:val="28"/>
        </w:rPr>
        <w:t>. Ежегодно заключается соглашение по охране труда и ТБ между администрацией и профкомом, которое закрепл</w:t>
      </w:r>
      <w:r>
        <w:rPr>
          <w:rFonts w:ascii="Times New Roman" w:hAnsi="Times New Roman" w:cs="Times New Roman"/>
          <w:sz w:val="28"/>
          <w:szCs w:val="28"/>
        </w:rPr>
        <w:t xml:space="preserve">яется в коллективном договоре, проведение медосмотров (100%), </w:t>
      </w:r>
      <w:r w:rsidR="00612BCD">
        <w:rPr>
          <w:rFonts w:ascii="Times New Roman" w:hAnsi="Times New Roman"/>
          <w:sz w:val="28"/>
          <w:szCs w:val="28"/>
        </w:rPr>
        <w:t xml:space="preserve">диспансеризации, а также получение необходимых прививок,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006">
        <w:rPr>
          <w:rFonts w:ascii="Times New Roman" w:hAnsi="Times New Roman" w:cs="Times New Roman"/>
          <w:sz w:val="28"/>
          <w:szCs w:val="28"/>
        </w:rPr>
        <w:t>нструктирован</w:t>
      </w:r>
      <w:r>
        <w:rPr>
          <w:rFonts w:ascii="Times New Roman" w:hAnsi="Times New Roman" w:cs="Times New Roman"/>
          <w:sz w:val="28"/>
          <w:szCs w:val="28"/>
        </w:rPr>
        <w:t>ие работников по охране труда, р</w:t>
      </w:r>
      <w:r w:rsidRPr="00455006">
        <w:rPr>
          <w:rFonts w:ascii="Times New Roman" w:hAnsi="Times New Roman" w:cs="Times New Roman"/>
          <w:sz w:val="28"/>
          <w:szCs w:val="28"/>
        </w:rPr>
        <w:t>азработка инструкции по охране труда для работник</w:t>
      </w:r>
      <w:r>
        <w:rPr>
          <w:rFonts w:ascii="Times New Roman" w:hAnsi="Times New Roman" w:cs="Times New Roman"/>
          <w:sz w:val="28"/>
          <w:szCs w:val="28"/>
        </w:rPr>
        <w:t>ов, п</w:t>
      </w:r>
      <w:r w:rsidRPr="00455006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производственного травматизма, у</w:t>
      </w:r>
      <w:r w:rsidRPr="00455006">
        <w:rPr>
          <w:rFonts w:ascii="Times New Roman" w:hAnsi="Times New Roman" w:cs="Times New Roman"/>
          <w:sz w:val="28"/>
          <w:szCs w:val="28"/>
        </w:rPr>
        <w:t>лучшение условий охраны труда.</w:t>
      </w:r>
      <w:r w:rsidR="00305711" w:rsidRPr="0030571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отчё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период</w:t>
      </w:r>
      <w:r w:rsid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711" w:rsidRPr="0030571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 случаев на производстве не зарегистрировано.</w:t>
      </w:r>
    </w:p>
    <w:p w:rsidR="00E97CC6" w:rsidRPr="005F6085" w:rsidRDefault="005F6085" w:rsidP="005F608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5F6085">
        <w:rPr>
          <w:rFonts w:ascii="Times New Roman" w:hAnsi="Times New Roman" w:cs="Times New Roman"/>
          <w:sz w:val="28"/>
          <w:szCs w:val="28"/>
        </w:rPr>
        <w:t>У профсоюзного комитета есть ещё над, чем работать. Следует улучшить организацию культурно-массовой и спортивно-оздоровительной работы, развивать информационную политику и социальное партнерство на всех уровнях</w:t>
      </w:r>
      <w:r w:rsidR="00793091">
        <w:rPr>
          <w:rFonts w:ascii="Times New Roman" w:hAnsi="Times New Roman" w:cs="Times New Roman"/>
          <w:sz w:val="28"/>
          <w:szCs w:val="28"/>
        </w:rPr>
        <w:t>, строить работу первичной профсоюзной организации основываясь на принципах взаимовыручки, взаимоуважения, взаимопомощи в коллективе</w:t>
      </w:r>
      <w:r w:rsidRPr="005F6085">
        <w:rPr>
          <w:rFonts w:ascii="Times New Roman" w:hAnsi="Times New Roman" w:cs="Times New Roman"/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</w:t>
      </w:r>
      <w:r>
        <w:rPr>
          <w:rFonts w:ascii="Times New Roman" w:hAnsi="Times New Roman" w:cs="Times New Roman"/>
          <w:sz w:val="28"/>
          <w:szCs w:val="28"/>
        </w:rPr>
        <w:t>сти за результаты своего</w:t>
      </w:r>
      <w:r w:rsidRPr="005F6085">
        <w:rPr>
          <w:rFonts w:ascii="Times New Roman" w:hAnsi="Times New Roman" w:cs="Times New Roman"/>
          <w:sz w:val="28"/>
          <w:szCs w:val="28"/>
        </w:rPr>
        <w:t xml:space="preserve"> труда.</w:t>
      </w:r>
      <w:r w:rsidRPr="005F6085">
        <w:t xml:space="preserve"> </w:t>
      </w:r>
      <w:r w:rsidR="00E97CC6">
        <w:rPr>
          <w:rFonts w:ascii="Times New Roman" w:hAnsi="Times New Roman" w:cs="Times New Roman"/>
          <w:sz w:val="28"/>
          <w:szCs w:val="28"/>
        </w:rPr>
        <w:t>Работу профсоюзной организации за 2018 год считаю – удовлетворительной.</w:t>
      </w:r>
    </w:p>
    <w:p w:rsidR="00E97CC6" w:rsidRDefault="00E97CC6" w:rsidP="005F6085">
      <w:pPr>
        <w:rPr>
          <w:rFonts w:ascii="Times New Roman" w:hAnsi="Times New Roman" w:cs="Times New Roman"/>
          <w:sz w:val="28"/>
          <w:szCs w:val="28"/>
        </w:rPr>
      </w:pPr>
    </w:p>
    <w:p w:rsidR="005F6085" w:rsidRDefault="008C4F90" w:rsidP="005F6085">
      <w:r>
        <w:rPr>
          <w:rFonts w:ascii="Times New Roman" w:hAnsi="Times New Roman" w:cs="Times New Roman"/>
          <w:sz w:val="28"/>
          <w:szCs w:val="28"/>
        </w:rPr>
        <w:t xml:space="preserve">Председатель ПК МБДОУ ДС №123 «Тополёк» </w:t>
      </w:r>
      <w:r w:rsidR="00793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091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="00793091">
        <w:rPr>
          <w:rFonts w:ascii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085" w:rsidRDefault="005F6085" w:rsidP="005F6085"/>
    <w:p w:rsidR="00562234" w:rsidRDefault="005F6085" w:rsidP="005F60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62234" w:rsidRPr="00562234" w:rsidRDefault="00562234" w:rsidP="00562234">
      <w:pPr>
        <w:rPr>
          <w:rFonts w:ascii="Times New Roman" w:hAnsi="Times New Roman" w:cs="Times New Roman"/>
          <w:sz w:val="28"/>
          <w:szCs w:val="28"/>
        </w:rPr>
      </w:pPr>
    </w:p>
    <w:p w:rsidR="00562234" w:rsidRDefault="00562234" w:rsidP="00562234">
      <w:pPr>
        <w:rPr>
          <w:rFonts w:ascii="Times New Roman" w:hAnsi="Times New Roman" w:cs="Times New Roman"/>
          <w:sz w:val="28"/>
          <w:szCs w:val="28"/>
        </w:rPr>
      </w:pPr>
    </w:p>
    <w:p w:rsidR="004A2B3D" w:rsidRPr="00562234" w:rsidRDefault="004A2B3D" w:rsidP="00562234">
      <w:pPr>
        <w:rPr>
          <w:rFonts w:ascii="Times New Roman" w:hAnsi="Times New Roman" w:cs="Times New Roman"/>
          <w:sz w:val="28"/>
          <w:szCs w:val="28"/>
        </w:rPr>
      </w:pPr>
    </w:p>
    <w:sectPr w:rsidR="004A2B3D" w:rsidRPr="00562234" w:rsidSect="00DA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17" w:rsidRDefault="000A3E17" w:rsidP="000A3E17">
      <w:pPr>
        <w:spacing w:after="0" w:line="240" w:lineRule="auto"/>
      </w:pPr>
      <w:r>
        <w:separator/>
      </w:r>
    </w:p>
  </w:endnote>
  <w:endnote w:type="continuationSeparator" w:id="1">
    <w:p w:rsidR="000A3E17" w:rsidRDefault="000A3E17" w:rsidP="000A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17" w:rsidRDefault="000A3E17" w:rsidP="000A3E17">
      <w:pPr>
        <w:spacing w:after="0" w:line="240" w:lineRule="auto"/>
      </w:pPr>
      <w:r>
        <w:separator/>
      </w:r>
    </w:p>
  </w:footnote>
  <w:footnote w:type="continuationSeparator" w:id="1">
    <w:p w:rsidR="000A3E17" w:rsidRDefault="000A3E17" w:rsidP="000A3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234"/>
    <w:rsid w:val="000A3E17"/>
    <w:rsid w:val="00305711"/>
    <w:rsid w:val="00455006"/>
    <w:rsid w:val="004A2B3D"/>
    <w:rsid w:val="00562234"/>
    <w:rsid w:val="005F6085"/>
    <w:rsid w:val="00612BCD"/>
    <w:rsid w:val="006430BB"/>
    <w:rsid w:val="00793091"/>
    <w:rsid w:val="008C4F90"/>
    <w:rsid w:val="00B90542"/>
    <w:rsid w:val="00C86986"/>
    <w:rsid w:val="00D315C1"/>
    <w:rsid w:val="00DA1145"/>
    <w:rsid w:val="00E97CC6"/>
    <w:rsid w:val="00EB333B"/>
    <w:rsid w:val="00EF2041"/>
    <w:rsid w:val="00F21CBB"/>
    <w:rsid w:val="00F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234"/>
    <w:pPr>
      <w:spacing w:after="0" w:line="240" w:lineRule="auto"/>
    </w:pPr>
  </w:style>
  <w:style w:type="character" w:styleId="a4">
    <w:name w:val="Strong"/>
    <w:basedOn w:val="a0"/>
    <w:uiPriority w:val="22"/>
    <w:qFormat/>
    <w:rsid w:val="0056223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E17"/>
  </w:style>
  <w:style w:type="paragraph" w:styleId="a7">
    <w:name w:val="footer"/>
    <w:basedOn w:val="a"/>
    <w:link w:val="a8"/>
    <w:uiPriority w:val="99"/>
    <w:semiHidden/>
    <w:unhideWhenUsed/>
    <w:rsid w:val="000A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rersf</dc:creator>
  <cp:keywords/>
  <dc:description/>
  <cp:lastModifiedBy>Windows User</cp:lastModifiedBy>
  <cp:revision>5</cp:revision>
  <dcterms:created xsi:type="dcterms:W3CDTF">2019-01-27T22:23:00Z</dcterms:created>
  <dcterms:modified xsi:type="dcterms:W3CDTF">2019-02-01T07:23:00Z</dcterms:modified>
</cp:coreProperties>
</file>